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2B3C" w:rsidRDefault="00E00A66">
      <w:r>
        <w:rPr>
          <w:noProof/>
        </w:rPr>
        <mc:AlternateContent>
          <mc:Choice Requires="wps">
            <w:drawing>
              <wp:anchor distT="0" distB="0" distL="114300" distR="114300" simplePos="0" relativeHeight="251669504" behindDoc="0" locked="0" layoutInCell="1" allowOverlap="1" wp14:anchorId="53129749" wp14:editId="0B42B792">
                <wp:simplePos x="0" y="0"/>
                <wp:positionH relativeFrom="column">
                  <wp:posOffset>-482600</wp:posOffset>
                </wp:positionH>
                <wp:positionV relativeFrom="paragraph">
                  <wp:posOffset>381000</wp:posOffset>
                </wp:positionV>
                <wp:extent cx="6880860" cy="7251700"/>
                <wp:effectExtent l="0" t="0" r="15240" b="2540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7251700"/>
                        </a:xfrm>
                        <a:prstGeom prst="rect">
                          <a:avLst/>
                        </a:prstGeom>
                        <a:solidFill>
                          <a:srgbClr val="FFFFFF"/>
                        </a:solidFill>
                        <a:ln w="9525">
                          <a:solidFill>
                            <a:schemeClr val="bg1"/>
                          </a:solidFill>
                          <a:miter lim="800000"/>
                          <a:headEnd/>
                          <a:tailEnd/>
                        </a:ln>
                        <a:effectLst/>
                      </wps:spPr>
                      <wps:txbx>
                        <w:txbxContent>
                          <w:p w:rsidR="008D546E" w:rsidRPr="008D546E" w:rsidRDefault="00AD02F8" w:rsidP="008D546E">
                            <w:pPr>
                              <w:tabs>
                                <w:tab w:val="left" w:pos="6300"/>
                              </w:tabs>
                              <w:ind w:left="6480" w:hanging="360"/>
                              <w:rPr>
                                <w:b/>
                                <w:color w:val="FF0000"/>
                              </w:rPr>
                            </w:pPr>
                            <w:r>
                              <w:rPr>
                                <w:b/>
                                <w:sz w:val="20"/>
                                <w:szCs w:val="20"/>
                              </w:rPr>
                              <w:t xml:space="preserve">            </w:t>
                            </w:r>
                            <w:r w:rsidR="008D546E">
                              <w:rPr>
                                <w:b/>
                                <w:sz w:val="20"/>
                                <w:szCs w:val="20"/>
                              </w:rPr>
                              <w:t xml:space="preserve">        </w:t>
                            </w:r>
                            <w:r w:rsidR="008D546E">
                              <w:rPr>
                                <w:rFonts w:ascii="Papyrus" w:hAnsi="Papyrus" w:cs="Georgia"/>
                                <w:b/>
                                <w:color w:val="000000"/>
                              </w:rPr>
                              <w:tab/>
                            </w:r>
                            <w:r w:rsidR="008D546E">
                              <w:rPr>
                                <w:rFonts w:ascii="Papyrus" w:hAnsi="Papyrus" w:cs="Georgia"/>
                                <w:b/>
                                <w:color w:val="000000"/>
                              </w:rPr>
                              <w:tab/>
                            </w:r>
                            <w:r w:rsidR="008D546E">
                              <w:rPr>
                                <w:rFonts w:ascii="Papyrus" w:hAnsi="Papyrus" w:cs="Georgia"/>
                                <w:b/>
                                <w:color w:val="000000"/>
                              </w:rPr>
                              <w:tab/>
                              <w:t xml:space="preserve">     </w:t>
                            </w:r>
                            <w:r w:rsidR="00A31AEC">
                              <w:rPr>
                                <w:b/>
                              </w:rPr>
                              <w:t xml:space="preserve">January - </w:t>
                            </w:r>
                            <w:r w:rsidR="008D546E">
                              <w:rPr>
                                <w:b/>
                              </w:rPr>
                              <w:t>2016</w:t>
                            </w:r>
                          </w:p>
                          <w:p w:rsidR="008D546E" w:rsidRPr="00F673AC" w:rsidRDefault="008D546E" w:rsidP="008D546E">
                            <w:pPr>
                              <w:autoSpaceDE w:val="0"/>
                              <w:autoSpaceDN w:val="0"/>
                              <w:adjustRightInd w:val="0"/>
                              <w:jc w:val="center"/>
                              <w:rPr>
                                <w:rFonts w:ascii="Papyrus" w:hAnsi="Papyrus" w:cs="Georgia"/>
                                <w:b/>
                                <w:color w:val="000000"/>
                              </w:rPr>
                            </w:pPr>
                            <w:r>
                              <w:rPr>
                                <w:rFonts w:ascii="Papyrus" w:hAnsi="Papyrus"/>
                                <w:b/>
                                <w:i/>
                                <w:color w:val="000000"/>
                              </w:rPr>
                              <w:t>“</w:t>
                            </w:r>
                            <w:r>
                              <w:rPr>
                                <w:rFonts w:ascii="Papyrus" w:hAnsi="Papyrus" w:cs="Georgia"/>
                                <w:b/>
                                <w:color w:val="000000"/>
                              </w:rPr>
                              <w:t xml:space="preserve">He </w:t>
                            </w:r>
                            <w:r>
                              <w:rPr>
                                <w:rFonts w:ascii="Papyrus" w:hAnsi="Papyrus" w:cs="Georgia"/>
                                <w:b/>
                                <w:i/>
                                <w:iCs/>
                                <w:color w:val="000000"/>
                              </w:rPr>
                              <w:t>is</w:t>
                            </w:r>
                            <w:r>
                              <w:rPr>
                                <w:rFonts w:ascii="Papyrus" w:hAnsi="Papyrus" w:cs="Georgia"/>
                                <w:b/>
                                <w:color w:val="000000"/>
                              </w:rPr>
                              <w:t xml:space="preserve"> thy praise, and he </w:t>
                            </w:r>
                            <w:r>
                              <w:rPr>
                                <w:rFonts w:ascii="Papyrus" w:hAnsi="Papyrus" w:cs="Georgia"/>
                                <w:b/>
                                <w:i/>
                                <w:iCs/>
                                <w:color w:val="000000"/>
                              </w:rPr>
                              <w:t>is</w:t>
                            </w:r>
                            <w:r>
                              <w:rPr>
                                <w:rFonts w:ascii="Papyrus" w:hAnsi="Papyrus" w:cs="Georgia"/>
                                <w:b/>
                                <w:color w:val="000000"/>
                              </w:rPr>
                              <w:t xml:space="preserve"> thy God, that hath done for thee these great and terrible things, which thine eyes have seen”.  </w:t>
                            </w:r>
                            <w:smartTag w:uri="QV10" w:element="bcv_smarttag">
                              <w:r>
                                <w:rPr>
                                  <w:rFonts w:ascii="Papyrus" w:hAnsi="Papyrus" w:cs="Georgia"/>
                                  <w:b/>
                                  <w:color w:val="000000"/>
                                </w:rPr>
                                <w:t>Deuteronomy 10:21</w:t>
                              </w:r>
                            </w:smartTag>
                          </w:p>
                          <w:p w:rsidR="008D546E" w:rsidRPr="008D546E" w:rsidRDefault="008D546E" w:rsidP="008D546E">
                            <w:r w:rsidRPr="008D546E">
                              <w:t>Dear Pastor and Church,</w:t>
                            </w:r>
                          </w:p>
                          <w:p w:rsidR="008D546E" w:rsidRPr="008D546E" w:rsidRDefault="008D546E" w:rsidP="00E00A66">
                            <w:pPr>
                              <w:spacing w:after="120" w:line="240" w:lineRule="auto"/>
                            </w:pPr>
                            <w:r w:rsidRPr="008D546E">
                              <w:tab/>
                              <w:t>We hope that you had a Wonderful Christmas and may God richl</w:t>
                            </w:r>
                            <w:r w:rsidR="00A31AEC">
                              <w:t xml:space="preserve">y bless the </w:t>
                            </w:r>
                            <w:r w:rsidR="003C2FE5">
                              <w:t>year of 2016</w:t>
                            </w:r>
                            <w:r w:rsidRPr="008D546E">
                              <w:t xml:space="preserve">. I can say from my heart that God richly blessed my </w:t>
                            </w:r>
                            <w:r w:rsidR="003C2FE5">
                              <w:t xml:space="preserve">family and </w:t>
                            </w:r>
                            <w:proofErr w:type="gramStart"/>
                            <w:r w:rsidR="003C2FE5">
                              <w:t>I</w:t>
                            </w:r>
                            <w:proofErr w:type="gramEnd"/>
                            <w:r w:rsidR="003C2FE5">
                              <w:t xml:space="preserve"> in the year of 2015</w:t>
                            </w:r>
                            <w:r w:rsidRPr="008D546E">
                              <w:t xml:space="preserve"> and we are very excited to see what He is going to do this year of 2016.</w:t>
                            </w:r>
                          </w:p>
                          <w:p w:rsidR="008D546E" w:rsidRPr="008D546E" w:rsidRDefault="008D546E" w:rsidP="00E00A66">
                            <w:pPr>
                              <w:spacing w:after="120" w:line="240" w:lineRule="auto"/>
                            </w:pPr>
                            <w:r w:rsidRPr="008D546E">
                              <w:tab/>
                              <w:t>This year we celebrate 25 years with Baptist International Missions, Inc. and we are so grateful for all the churches that thru these 25 years have supported us faithfully in Brazil, We are gra</w:t>
                            </w:r>
                            <w:r w:rsidR="00A31AEC">
                              <w:t xml:space="preserve">teful for all the souls that </w:t>
                            </w:r>
                            <w:r w:rsidRPr="008D546E">
                              <w:t xml:space="preserve">have been saved thru these years and to be able to see workers on the field </w:t>
                            </w:r>
                            <w:r w:rsidR="003C2FE5">
                              <w:t>serving our Lord from the ministries</w:t>
                            </w:r>
                            <w:r w:rsidRPr="008D546E">
                              <w:t xml:space="preserve"> that we have been involved in.</w:t>
                            </w:r>
                          </w:p>
                          <w:p w:rsidR="008D546E" w:rsidRPr="008D546E" w:rsidRDefault="008D546E" w:rsidP="00E00A66">
                            <w:pPr>
                              <w:spacing w:after="120" w:line="240" w:lineRule="auto"/>
                            </w:pPr>
                            <w:r w:rsidRPr="008D546E">
                              <w:tab/>
                              <w:t xml:space="preserve">We praise the Lord for what He has done for us in the South part of </w:t>
                            </w:r>
                            <w:proofErr w:type="gramStart"/>
                            <w:r w:rsidRPr="008D546E">
                              <w:t>Brazil,</w:t>
                            </w:r>
                            <w:proofErr w:type="gramEnd"/>
                            <w:r w:rsidRPr="008D546E">
                              <w:t xml:space="preserve"> we have seen souls saved, being Baptized and now serving the Lord in our church</w:t>
                            </w:r>
                            <w:r w:rsidR="003C2FE5">
                              <w:t>es</w:t>
                            </w:r>
                            <w:r w:rsidR="00A31AEC">
                              <w:t>. One example I would like to share with you</w:t>
                            </w:r>
                            <w:r w:rsidRPr="008D546E">
                              <w:t xml:space="preserve">, We have a young man in our church by the name of Gerson that was saved last year and I had the opportunity to baptize him, He has an amazing voice to sing and he told me before he was baptized, Pastor after I am baptized I want to sing </w:t>
                            </w:r>
                            <w:r w:rsidR="00A31AEC">
                              <w:t xml:space="preserve">a special </w:t>
                            </w:r>
                            <w:r w:rsidRPr="008D546E">
                              <w:t xml:space="preserve">every Sunday night praising the Lord, well after he was baptized he started singing every Sunday night and he has been such a blessing that now he praises the Lord </w:t>
                            </w:r>
                            <w:r w:rsidR="00A31AEC">
                              <w:t xml:space="preserve">with a special song </w:t>
                            </w:r>
                            <w:r w:rsidRPr="008D546E">
                              <w:t xml:space="preserve">every service, what a blessing. He is so on fire for the Lord that everywhere he goes he gives out gospel tract and tells people what the Lord did for him and almost every service he comes to me and says, Pastor if there is anything you need me to do, please let me know. Our desire is that God will use him and many more that we could tell you about. </w:t>
                            </w:r>
                          </w:p>
                          <w:p w:rsidR="008D546E" w:rsidRPr="008D546E" w:rsidRDefault="008D546E" w:rsidP="00E00A66">
                            <w:pPr>
                              <w:spacing w:after="120" w:line="240" w:lineRule="auto"/>
                            </w:pPr>
                            <w:r w:rsidRPr="008D546E">
                              <w:tab/>
                              <w:t xml:space="preserve">Please pray that God will use our people to win souls for Jesus Christ we have been going out </w:t>
                            </w:r>
                            <w:r w:rsidR="00A31AEC">
                              <w:t xml:space="preserve">for </w:t>
                            </w:r>
                            <w:r w:rsidRPr="008D546E">
                              <w:t>tract distribution and our people have really enjoyed being involved in a ministry like that. Also</w:t>
                            </w:r>
                            <w:r>
                              <w:t xml:space="preserve"> our desire this year is every two </w:t>
                            </w:r>
                            <w:r w:rsidRPr="008D546E">
                              <w:t>month</w:t>
                            </w:r>
                            <w:r>
                              <w:t>s</w:t>
                            </w:r>
                            <w:r w:rsidRPr="008D546E">
                              <w:t xml:space="preserve"> have a midnight prayer meeting </w:t>
                            </w:r>
                            <w:r w:rsidR="003C2FE5">
                              <w:t xml:space="preserve">service </w:t>
                            </w:r>
                            <w:r w:rsidRPr="008D546E">
                              <w:t>on Friday nights and our desire is that God would give us revival.</w:t>
                            </w:r>
                          </w:p>
                          <w:p w:rsidR="008D546E" w:rsidRPr="008D546E" w:rsidRDefault="008D546E" w:rsidP="00E00A66">
                            <w:pPr>
                              <w:spacing w:after="120" w:line="240" w:lineRule="auto"/>
                            </w:pPr>
                            <w:r w:rsidRPr="008D546E">
                              <w:tab/>
                              <w:t>Also I would ask you to pray we are in despera</w:t>
                            </w:r>
                            <w:r w:rsidR="00A31AEC">
                              <w:t>te need of doing some remodeling</w:t>
                            </w:r>
                            <w:r w:rsidR="003C2FE5">
                              <w:t xml:space="preserve"> on the</w:t>
                            </w:r>
                            <w:r w:rsidRPr="008D546E">
                              <w:t xml:space="preserve"> in</w:t>
                            </w:r>
                            <w:r w:rsidR="003C2FE5">
                              <w:t>side</w:t>
                            </w:r>
                            <w:r w:rsidRPr="008D546E">
                              <w:t xml:space="preserve"> and outside of our church, If we had about 10,000 dollars we could do all that we need to do, especially the front of the church, because our church is on a hill we have a lot of stairs and no ramp for a wheel chair to go up to ou</w:t>
                            </w:r>
                            <w:r w:rsidR="003C2FE5">
                              <w:t xml:space="preserve">r church, </w:t>
                            </w:r>
                            <w:r w:rsidRPr="008D546E">
                              <w:t>would you please pray about helping us financially, if God should lead you to help us please send special offering to BIMI and put offering designated for remodeling, we would be so grateful for any help we can get.</w:t>
                            </w:r>
                          </w:p>
                          <w:p w:rsidR="008D546E" w:rsidRPr="008D546E" w:rsidRDefault="008D546E" w:rsidP="00E00A66">
                            <w:pPr>
                              <w:spacing w:after="120" w:line="240" w:lineRule="auto"/>
                            </w:pPr>
                            <w:r w:rsidRPr="008D546E">
                              <w:tab/>
                              <w:t xml:space="preserve">Again thank you so much for </w:t>
                            </w:r>
                            <w:r w:rsidR="003C2FE5">
                              <w:t>your support financially and your prayer support</w:t>
                            </w:r>
                            <w:r w:rsidRPr="008D546E">
                              <w:t>, Brazil is crossing one of the biggest crises ever because of corruption in the government; please pray for us and our people. We Love you all in the</w:t>
                            </w:r>
                            <w:r w:rsidRPr="00F673AC">
                              <w:rPr>
                                <w:b/>
                                <w:sz w:val="24"/>
                                <w:szCs w:val="24"/>
                              </w:rPr>
                              <w:t xml:space="preserve"> </w:t>
                            </w:r>
                            <w:r w:rsidRPr="008D546E">
                              <w:t>Lord and so grateful for your faithfulness.</w:t>
                            </w:r>
                          </w:p>
                          <w:p w:rsidR="008D546E" w:rsidRPr="008D546E" w:rsidRDefault="008D546E" w:rsidP="008D546E"/>
                          <w:p w:rsidR="008D546E" w:rsidRPr="008D546E" w:rsidRDefault="008D546E" w:rsidP="008D546E">
                            <w:r w:rsidRPr="008D546E">
                              <w:t>In His service together</w:t>
                            </w:r>
                          </w:p>
                          <w:p w:rsidR="008D546E" w:rsidRPr="008D546E" w:rsidRDefault="008D546E" w:rsidP="008D546E">
                            <w:r w:rsidRPr="008D546E">
                              <w:t>Terrill and Adriana Rose</w:t>
                            </w:r>
                          </w:p>
                          <w:p w:rsidR="00AD02F8" w:rsidRPr="00E06D6B" w:rsidRDefault="00AD02F8" w:rsidP="008D546E">
                            <w:pPr>
                              <w:autoSpaceDE w:val="0"/>
                              <w:autoSpaceDN w:val="0"/>
                              <w:adjustRightInd w:val="0"/>
                            </w:pPr>
                          </w:p>
                          <w:p w:rsidR="003C6785" w:rsidRPr="00CE5475" w:rsidRDefault="003C6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8pt;margin-top:30pt;width:541.8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" strokecolor="white [3212]">
                <v:textbox>
                  <w:txbxContent>
                    <w:p w:rsidR="008D546E" w:rsidRPr="008D546E" w:rsidRDefault="00AD02F8" w:rsidP="008D546E">
                      <w:pPr>
                        <w:tabs>
                          <w:tab w:val="left" w:pos="6300"/>
                        </w:tabs>
                        <w:ind w:left="6480" w:hanging="360"/>
                        <w:rPr>
                          <w:b/>
                          <w:color w:val="FF0000"/>
                        </w:rPr>
                      </w:pPr>
                      <w:r>
                        <w:rPr>
                          <w:b/>
                          <w:sz w:val="20"/>
                          <w:szCs w:val="20"/>
                        </w:rPr>
                        <w:t xml:space="preserve">            </w:t>
                      </w:r>
                      <w:r w:rsidR="008D546E">
                        <w:rPr>
                          <w:b/>
                          <w:sz w:val="20"/>
                          <w:szCs w:val="20"/>
                        </w:rPr>
                        <w:t xml:space="preserve">        </w:t>
                      </w:r>
                      <w:r w:rsidR="008D546E">
                        <w:rPr>
                          <w:rFonts w:ascii="Papyrus" w:hAnsi="Papyrus" w:cs="Georgia"/>
                          <w:b/>
                          <w:color w:val="000000"/>
                        </w:rPr>
                        <w:tab/>
                      </w:r>
                      <w:r w:rsidR="008D546E">
                        <w:rPr>
                          <w:rFonts w:ascii="Papyrus" w:hAnsi="Papyrus" w:cs="Georgia"/>
                          <w:b/>
                          <w:color w:val="000000"/>
                        </w:rPr>
                        <w:tab/>
                      </w:r>
                      <w:r w:rsidR="008D546E">
                        <w:rPr>
                          <w:rFonts w:ascii="Papyrus" w:hAnsi="Papyrus" w:cs="Georgia"/>
                          <w:b/>
                          <w:color w:val="000000"/>
                        </w:rPr>
                        <w:tab/>
                        <w:t xml:space="preserve">     </w:t>
                      </w:r>
                      <w:r w:rsidR="00A31AEC">
                        <w:rPr>
                          <w:b/>
                        </w:rPr>
                        <w:t xml:space="preserve">January - </w:t>
                      </w:r>
                      <w:r w:rsidR="008D546E">
                        <w:rPr>
                          <w:b/>
                        </w:rPr>
                        <w:t>2016</w:t>
                      </w:r>
                    </w:p>
                    <w:p w:rsidR="008D546E" w:rsidRPr="00F673AC" w:rsidRDefault="008D546E" w:rsidP="008D546E">
                      <w:pPr>
                        <w:autoSpaceDE w:val="0"/>
                        <w:autoSpaceDN w:val="0"/>
                        <w:adjustRightInd w:val="0"/>
                        <w:jc w:val="center"/>
                        <w:rPr>
                          <w:rFonts w:ascii="Papyrus" w:hAnsi="Papyrus" w:cs="Georgia"/>
                          <w:b/>
                          <w:color w:val="000000"/>
                        </w:rPr>
                      </w:pPr>
                      <w:r>
                        <w:rPr>
                          <w:rFonts w:ascii="Papyrus" w:hAnsi="Papyrus"/>
                          <w:b/>
                          <w:i/>
                          <w:color w:val="000000"/>
                        </w:rPr>
                        <w:t>“</w:t>
                      </w:r>
                      <w:r>
                        <w:rPr>
                          <w:rFonts w:ascii="Papyrus" w:hAnsi="Papyrus" w:cs="Georgia"/>
                          <w:b/>
                          <w:color w:val="000000"/>
                        </w:rPr>
                        <w:t xml:space="preserve">He </w:t>
                      </w:r>
                      <w:r>
                        <w:rPr>
                          <w:rFonts w:ascii="Papyrus" w:hAnsi="Papyrus" w:cs="Georgia"/>
                          <w:b/>
                          <w:i/>
                          <w:iCs/>
                          <w:color w:val="000000"/>
                        </w:rPr>
                        <w:t>is</w:t>
                      </w:r>
                      <w:r>
                        <w:rPr>
                          <w:rFonts w:ascii="Papyrus" w:hAnsi="Papyrus" w:cs="Georgia"/>
                          <w:b/>
                          <w:color w:val="000000"/>
                        </w:rPr>
                        <w:t xml:space="preserve"> thy praise, and he </w:t>
                      </w:r>
                      <w:r>
                        <w:rPr>
                          <w:rFonts w:ascii="Papyrus" w:hAnsi="Papyrus" w:cs="Georgia"/>
                          <w:b/>
                          <w:i/>
                          <w:iCs/>
                          <w:color w:val="000000"/>
                        </w:rPr>
                        <w:t>is</w:t>
                      </w:r>
                      <w:r>
                        <w:rPr>
                          <w:rFonts w:ascii="Papyrus" w:hAnsi="Papyrus" w:cs="Georgia"/>
                          <w:b/>
                          <w:color w:val="000000"/>
                        </w:rPr>
                        <w:t xml:space="preserve"> thy God, that hath done for thee these great and terrible things, which thine eyes have seen”.  </w:t>
                      </w:r>
                      <w:smartTag w:uri="QV10" w:element="bcv_smarttag">
                        <w:r>
                          <w:rPr>
                            <w:rFonts w:ascii="Papyrus" w:hAnsi="Papyrus" w:cs="Georgia"/>
                            <w:b/>
                            <w:color w:val="000000"/>
                          </w:rPr>
                          <w:t>Deuteronomy 10:21</w:t>
                        </w:r>
                      </w:smartTag>
                    </w:p>
                    <w:p w:rsidR="008D546E" w:rsidRPr="008D546E" w:rsidRDefault="008D546E" w:rsidP="008D546E">
                      <w:r w:rsidRPr="008D546E">
                        <w:t>Dear Pastor and Church,</w:t>
                      </w:r>
                    </w:p>
                    <w:p w:rsidR="008D546E" w:rsidRPr="008D546E" w:rsidRDefault="008D546E" w:rsidP="00E00A66">
                      <w:pPr>
                        <w:spacing w:after="120" w:line="240" w:lineRule="auto"/>
                      </w:pPr>
                      <w:r w:rsidRPr="008D546E">
                        <w:tab/>
                        <w:t>We hope that you had a Wonderful Christmas and may God richl</w:t>
                      </w:r>
                      <w:r w:rsidR="00A31AEC">
                        <w:t xml:space="preserve">y bless the </w:t>
                      </w:r>
                      <w:r w:rsidR="003C2FE5">
                        <w:t>year of 2016</w:t>
                      </w:r>
                      <w:r w:rsidRPr="008D546E">
                        <w:t xml:space="preserve">. I can say from my heart that God richly blessed my </w:t>
                      </w:r>
                      <w:r w:rsidR="003C2FE5">
                        <w:t xml:space="preserve">family and </w:t>
                      </w:r>
                      <w:proofErr w:type="gramStart"/>
                      <w:r w:rsidR="003C2FE5">
                        <w:t>I</w:t>
                      </w:r>
                      <w:proofErr w:type="gramEnd"/>
                      <w:r w:rsidR="003C2FE5">
                        <w:t xml:space="preserve"> in the year of 2015</w:t>
                      </w:r>
                      <w:r w:rsidRPr="008D546E">
                        <w:t xml:space="preserve"> and we are very excited to see what He is going to do this year of 2016.</w:t>
                      </w:r>
                    </w:p>
                    <w:p w:rsidR="008D546E" w:rsidRPr="008D546E" w:rsidRDefault="008D546E" w:rsidP="00E00A66">
                      <w:pPr>
                        <w:spacing w:after="120" w:line="240" w:lineRule="auto"/>
                      </w:pPr>
                      <w:r w:rsidRPr="008D546E">
                        <w:tab/>
                        <w:t>This year we celebrate 25 years with Baptist International Missions, Inc. and we are so grateful for all the churches that thru these 25 years have supported us faithfully in Brazil, We are gra</w:t>
                      </w:r>
                      <w:r w:rsidR="00A31AEC">
                        <w:t xml:space="preserve">teful for all the souls that </w:t>
                      </w:r>
                      <w:r w:rsidRPr="008D546E">
                        <w:t xml:space="preserve">have been saved thru these years and to be able to see workers on the field </w:t>
                      </w:r>
                      <w:r w:rsidR="003C2FE5">
                        <w:t>serving our Lord from the ministries</w:t>
                      </w:r>
                      <w:r w:rsidRPr="008D546E">
                        <w:t xml:space="preserve"> that we have been involved in.</w:t>
                      </w:r>
                    </w:p>
                    <w:p w:rsidR="008D546E" w:rsidRPr="008D546E" w:rsidRDefault="008D546E" w:rsidP="00E00A66">
                      <w:pPr>
                        <w:spacing w:after="120" w:line="240" w:lineRule="auto"/>
                      </w:pPr>
                      <w:r w:rsidRPr="008D546E">
                        <w:tab/>
                        <w:t xml:space="preserve">We praise the Lord for what He has done for us in the South part of </w:t>
                      </w:r>
                      <w:proofErr w:type="gramStart"/>
                      <w:r w:rsidRPr="008D546E">
                        <w:t>Brazil,</w:t>
                      </w:r>
                      <w:proofErr w:type="gramEnd"/>
                      <w:r w:rsidRPr="008D546E">
                        <w:t xml:space="preserve"> we have seen souls saved, being Baptized and now serving the Lord in our church</w:t>
                      </w:r>
                      <w:r w:rsidR="003C2FE5">
                        <w:t>es</w:t>
                      </w:r>
                      <w:r w:rsidR="00A31AEC">
                        <w:t>. One example I would like to share with you</w:t>
                      </w:r>
                      <w:r w:rsidRPr="008D546E">
                        <w:t xml:space="preserve">, We have a young man in our church by the name of Gerson that was saved last year and I had the opportunity to baptize him, He has an amazing voice to sing and he told me before he was baptized, Pastor after I am baptized I want to sing </w:t>
                      </w:r>
                      <w:r w:rsidR="00A31AEC">
                        <w:t xml:space="preserve">a special </w:t>
                      </w:r>
                      <w:r w:rsidRPr="008D546E">
                        <w:t xml:space="preserve">every Sunday night praising the Lord, well after he was baptized he started singing every Sunday night and he has been such a blessing that now he praises the Lord </w:t>
                      </w:r>
                      <w:r w:rsidR="00A31AEC">
                        <w:t xml:space="preserve">with a special song </w:t>
                      </w:r>
                      <w:r w:rsidRPr="008D546E">
                        <w:t xml:space="preserve">every service, what a blessing. He is so on fire for the Lord that everywhere he goes he gives out gospel tract and tells people what the Lord did for him and almost every service he comes to me and says, Pastor if there is anything you need me to do, please let me know. Our desire is that God will use him and many more that we could tell you about. </w:t>
                      </w:r>
                    </w:p>
                    <w:p w:rsidR="008D546E" w:rsidRPr="008D546E" w:rsidRDefault="008D546E" w:rsidP="00E00A66">
                      <w:pPr>
                        <w:spacing w:after="120" w:line="240" w:lineRule="auto"/>
                      </w:pPr>
                      <w:r w:rsidRPr="008D546E">
                        <w:tab/>
                        <w:t xml:space="preserve">Please pray that God will use our people to win souls for Jesus Christ we have been going out </w:t>
                      </w:r>
                      <w:r w:rsidR="00A31AEC">
                        <w:t xml:space="preserve">for </w:t>
                      </w:r>
                      <w:r w:rsidRPr="008D546E">
                        <w:t>tract distribution and our people have really enjoyed being involved in a ministry like that. Also</w:t>
                      </w:r>
                      <w:r>
                        <w:t xml:space="preserve"> our desire this year is every two </w:t>
                      </w:r>
                      <w:r w:rsidRPr="008D546E">
                        <w:t>month</w:t>
                      </w:r>
                      <w:r>
                        <w:t>s</w:t>
                      </w:r>
                      <w:r w:rsidRPr="008D546E">
                        <w:t xml:space="preserve"> have a midnight prayer meeting </w:t>
                      </w:r>
                      <w:r w:rsidR="003C2FE5">
                        <w:t xml:space="preserve">service </w:t>
                      </w:r>
                      <w:r w:rsidRPr="008D546E">
                        <w:t>on Friday nights and our desire is that God would give us revival.</w:t>
                      </w:r>
                    </w:p>
                    <w:p w:rsidR="008D546E" w:rsidRPr="008D546E" w:rsidRDefault="008D546E" w:rsidP="00E00A66">
                      <w:pPr>
                        <w:spacing w:after="120" w:line="240" w:lineRule="auto"/>
                      </w:pPr>
                      <w:r w:rsidRPr="008D546E">
                        <w:tab/>
                        <w:t>Also I would ask you to pray we are in despera</w:t>
                      </w:r>
                      <w:r w:rsidR="00A31AEC">
                        <w:t>te need of doing some remodeling</w:t>
                      </w:r>
                      <w:r w:rsidR="003C2FE5">
                        <w:t xml:space="preserve"> on the</w:t>
                      </w:r>
                      <w:r w:rsidRPr="008D546E">
                        <w:t xml:space="preserve"> in</w:t>
                      </w:r>
                      <w:r w:rsidR="003C2FE5">
                        <w:t>side</w:t>
                      </w:r>
                      <w:r w:rsidRPr="008D546E">
                        <w:t xml:space="preserve"> and outside of our church, If we had about 10,000 dollars we could do all that we need to do, especially the front of the church, because our church is on a hill we have a lot of stairs and no ramp for a wheel chair to go up to ou</w:t>
                      </w:r>
                      <w:r w:rsidR="003C2FE5">
                        <w:t xml:space="preserve">r church, </w:t>
                      </w:r>
                      <w:r w:rsidRPr="008D546E">
                        <w:t>would you please pray about helping us financially, if God should lead you to help us please send special offering to BIMI and put offering designated for remodeling, we would be so grateful for any help we can get.</w:t>
                      </w:r>
                    </w:p>
                    <w:p w:rsidR="008D546E" w:rsidRPr="008D546E" w:rsidRDefault="008D546E" w:rsidP="00E00A66">
                      <w:pPr>
                        <w:spacing w:after="120" w:line="240" w:lineRule="auto"/>
                      </w:pPr>
                      <w:r w:rsidRPr="008D546E">
                        <w:tab/>
                        <w:t xml:space="preserve">Again thank you so much for </w:t>
                      </w:r>
                      <w:r w:rsidR="003C2FE5">
                        <w:t>your support financially and your prayer support</w:t>
                      </w:r>
                      <w:r w:rsidRPr="008D546E">
                        <w:t>, Brazil is crossing one of the biggest crises ever because of corruption in the government; please pray for us and our people. We Love you all in the</w:t>
                      </w:r>
                      <w:r w:rsidRPr="00F673AC">
                        <w:rPr>
                          <w:b/>
                          <w:sz w:val="24"/>
                          <w:szCs w:val="24"/>
                        </w:rPr>
                        <w:t xml:space="preserve"> </w:t>
                      </w:r>
                      <w:r w:rsidRPr="008D546E">
                        <w:t>Lord and so grateful for your faithfulness.</w:t>
                      </w:r>
                    </w:p>
                    <w:p w:rsidR="008D546E" w:rsidRPr="008D546E" w:rsidRDefault="008D546E" w:rsidP="008D546E"/>
                    <w:p w:rsidR="008D546E" w:rsidRPr="008D546E" w:rsidRDefault="008D546E" w:rsidP="008D546E">
                      <w:r w:rsidRPr="008D546E">
                        <w:t>In His service together</w:t>
                      </w:r>
                    </w:p>
                    <w:p w:rsidR="008D546E" w:rsidRPr="008D546E" w:rsidRDefault="008D546E" w:rsidP="008D546E">
                      <w:r w:rsidRPr="008D546E">
                        <w:t>Terrill and Adriana Rose</w:t>
                      </w:r>
                    </w:p>
                    <w:p w:rsidR="00AD02F8" w:rsidRPr="00E06D6B" w:rsidRDefault="00AD02F8" w:rsidP="008D546E">
                      <w:pPr>
                        <w:autoSpaceDE w:val="0"/>
                        <w:autoSpaceDN w:val="0"/>
                        <w:adjustRightInd w:val="0"/>
                      </w:pPr>
                    </w:p>
                    <w:p w:rsidR="003C6785" w:rsidRPr="00CE5475" w:rsidRDefault="003C6785"/>
                  </w:txbxContent>
                </v:textbox>
              </v:shape>
            </w:pict>
          </mc:Fallback>
        </mc:AlternateContent>
      </w:r>
      <w:r w:rsidR="00447C1A">
        <w:rPr>
          <w:noProof/>
        </w:rPr>
        <w:drawing>
          <wp:anchor distT="0" distB="0" distL="114300" distR="114300" simplePos="0" relativeHeight="251672576" behindDoc="0" locked="0" layoutInCell="1" allowOverlap="1" wp14:anchorId="21500A8F" wp14:editId="16B1E72B">
            <wp:simplePos x="0" y="0"/>
            <wp:positionH relativeFrom="column">
              <wp:posOffset>2279650</wp:posOffset>
            </wp:positionH>
            <wp:positionV relativeFrom="paragraph">
              <wp:posOffset>7534275</wp:posOffset>
            </wp:positionV>
            <wp:extent cx="1206500" cy="653521"/>
            <wp:effectExtent l="0" t="0" r="0" b="0"/>
            <wp:wrapNone/>
            <wp:docPr id="5" name="Imagem 5" descr="http://www.andersonstoperu.com/wp-content/uploads/2013/10/BIMI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dersonstoperu.com/wp-content/uploads/2013/10/BIMIlogo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65352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24">
        <w:rPr>
          <w:noProof/>
        </w:rPr>
        <w:drawing>
          <wp:anchor distT="0" distB="0" distL="114300" distR="114300" simplePos="0" relativeHeight="251670528" behindDoc="0" locked="0" layoutInCell="1" allowOverlap="1" wp14:anchorId="41FE2095" wp14:editId="4D34C44D">
            <wp:simplePos x="0" y="0"/>
            <wp:positionH relativeFrom="column">
              <wp:posOffset>-209550</wp:posOffset>
            </wp:positionH>
            <wp:positionV relativeFrom="paragraph">
              <wp:posOffset>-647065</wp:posOffset>
            </wp:positionV>
            <wp:extent cx="1337310" cy="1358900"/>
            <wp:effectExtent l="38100" t="95250" r="72390" b="31750"/>
            <wp:wrapNone/>
            <wp:docPr id="3" name="Imagem 3" descr="http://1.bp.blogspot.com/-gRfwOHutP7g/VUu8cJMjQpI/AAAAAAAAArM/TCBFJ8rY9w0/s1600/mapa%2Bcom%2Bbandeira%2Bdo%2B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gRfwOHutP7g/VUu8cJMjQpI/AAAAAAAAArM/TCBFJ8rY9w0/s1600/mapa%2Bcom%2Bbandeira%2Bdo%2BBrasil.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7310" cy="1358900"/>
                    </a:xfrm>
                    <a:prstGeom prst="rect">
                      <a:avLst/>
                    </a:prstGeom>
                    <a:noFill/>
                    <a:ln>
                      <a:noFill/>
                    </a:ln>
                    <a:effectLst>
                      <a:outerShdw blurRad="50800" dist="38100" dir="18900000" algn="bl" rotWithShape="0">
                        <a:srgbClr val="008000">
                          <a:alpha val="40000"/>
                        </a:srgbClr>
                      </a:outerShdw>
                    </a:effectLst>
                  </pic:spPr>
                </pic:pic>
              </a:graphicData>
            </a:graphic>
            <wp14:sizeRelH relativeFrom="page">
              <wp14:pctWidth>0</wp14:pctWidth>
            </wp14:sizeRelH>
            <wp14:sizeRelV relativeFrom="page">
              <wp14:pctHeight>0</wp14:pctHeight>
            </wp14:sizeRelV>
          </wp:anchor>
        </w:drawing>
      </w:r>
      <w:r w:rsidR="006A5498">
        <w:rPr>
          <w:noProof/>
        </w:rPr>
        <mc:AlternateContent>
          <mc:Choice Requires="wps">
            <w:drawing>
              <wp:anchor distT="0" distB="0" distL="114300" distR="114300" simplePos="0" relativeHeight="251661312" behindDoc="0" locked="0" layoutInCell="1" allowOverlap="1" wp14:anchorId="7C5BA572" wp14:editId="62E700B2">
                <wp:simplePos x="0" y="0"/>
                <wp:positionH relativeFrom="column">
                  <wp:posOffset>170180</wp:posOffset>
                </wp:positionH>
                <wp:positionV relativeFrom="paragraph">
                  <wp:posOffset>1257300</wp:posOffset>
                </wp:positionV>
                <wp:extent cx="656844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6568440" cy="1828800"/>
                        </a:xfrm>
                        <a:prstGeom prst="rect">
                          <a:avLst/>
                        </a:prstGeom>
                        <a:noFill/>
                        <a:ln>
                          <a:noFill/>
                        </a:ln>
                        <a:effectLst/>
                      </wps:spPr>
                      <wps:txbx>
                        <w:txbxContent>
                          <w:p w:rsidR="002265B6" w:rsidRPr="002265B6" w:rsidRDefault="002265B6" w:rsidP="002265B6">
                            <w:pPr>
                              <w:jc w:val="center"/>
                              <w:rPr>
                                <w:rFonts w:ascii="Edwardian Script ITC" w:hAnsi="Edwardian Script ITC"/>
                                <w:b/>
                                <w:noProof/>
                                <w:sz w:val="72"/>
                                <w:szCs w:val="72"/>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_x0000_s1027" type="#_x0000_t202" style="position:absolute;margin-left:13.4pt;margin-top:99pt;width:517.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" filled="f" stroked="f">
                <v:textbox style="mso-fit-shape-to-text:t">
                  <w:txbxContent>
                    <w:p w:rsidR="002265B6" w:rsidRPr="002265B6" w:rsidRDefault="002265B6" w:rsidP="002265B6">
                      <w:pPr>
                        <w:jc w:val="center"/>
                        <w:rPr>
                          <w:rFonts w:ascii="Edwardian Script ITC" w:hAnsi="Edwardian Script ITC"/>
                          <w:b/>
                          <w:noProof/>
                          <w:sz w:val="72"/>
                          <w:szCs w:val="72"/>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65C70">
        <w:rPr>
          <w:noProof/>
        </w:rPr>
        <mc:AlternateContent>
          <mc:Choice Requires="wps">
            <w:drawing>
              <wp:anchor distT="0" distB="0" distL="114300" distR="114300" simplePos="0" relativeHeight="251663360" behindDoc="0" locked="0" layoutInCell="1" allowOverlap="1" wp14:anchorId="0E26DD04" wp14:editId="03F9A452">
                <wp:simplePos x="0" y="0"/>
                <wp:positionH relativeFrom="column">
                  <wp:align>center</wp:align>
                </wp:positionH>
                <wp:positionV relativeFrom="paragraph">
                  <wp:posOffset>0</wp:posOffset>
                </wp:positionV>
                <wp:extent cx="7063740" cy="276225"/>
                <wp:effectExtent l="0" t="0" r="22860"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276225"/>
                        </a:xfrm>
                        <a:prstGeom prst="rect">
                          <a:avLst/>
                        </a:prstGeom>
                        <a:ln>
                          <a:solidFill>
                            <a:srgbClr val="008000"/>
                          </a:solidFill>
                          <a:headEnd/>
                          <a:tailEnd/>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rsidR="002265B6" w:rsidRPr="00965C70" w:rsidRDefault="00D43BD2" w:rsidP="002265B6">
                            <w:pPr>
                              <w:jc w:val="center"/>
                              <w:rPr>
                                <w:rFonts w:ascii="Adobe Garamond Pro Bold" w:hAnsi="Adobe Garamond Pro Bold"/>
                                <w:b/>
                                <w:i/>
                              </w:rPr>
                            </w:pPr>
                            <w:r>
                              <w:rPr>
                                <w:rFonts w:ascii="Adobe Garamond Pro Bold" w:hAnsi="Adobe Garamond Pro Bold"/>
                                <w:b/>
                                <w:i/>
                              </w:rPr>
                              <w:t xml:space="preserve">   </w:t>
                            </w:r>
                            <w:r w:rsidR="002265B6" w:rsidRPr="00965C70">
                              <w:rPr>
                                <w:rFonts w:ascii="Adobe Garamond Pro Bold" w:hAnsi="Adobe Garamond Pro Bold"/>
                                <w:b/>
                                <w:i/>
                              </w:rPr>
                              <w:t>Missionaries in Brazil, South America - Since 1991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56.2pt;height:2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" fillcolor="white [3201]" strokecolor="green" strokeweight="2pt">
                <v:textbox>
                  <w:txbxContent>
                    <w:p w:rsidR="002265B6" w:rsidRPr="00965C70" w:rsidRDefault="00D43BD2" w:rsidP="002265B6">
                      <w:pPr>
                        <w:jc w:val="center"/>
                        <w:rPr>
                          <w:rFonts w:ascii="Adobe Garamond Pro Bold" w:hAnsi="Adobe Garamond Pro Bold"/>
                          <w:b/>
                          <w:i/>
                        </w:rPr>
                      </w:pPr>
                      <w:r>
                        <w:rPr>
                          <w:rFonts w:ascii="Adobe Garamond Pro Bold" w:hAnsi="Adobe Garamond Pro Bold"/>
                          <w:b/>
                          <w:i/>
                        </w:rPr>
                        <w:t xml:space="preserve">   </w:t>
                      </w:r>
                      <w:r w:rsidR="002265B6" w:rsidRPr="00965C70">
                        <w:rPr>
                          <w:rFonts w:ascii="Adobe Garamond Pro Bold" w:hAnsi="Adobe Garamond Pro Bold"/>
                          <w:b/>
                          <w:i/>
                        </w:rPr>
                        <w:t>Missionaries in Brazil, South America - Since 1991</w:t>
                      </w:r>
                    </w:p>
                  </w:txbxContent>
                </v:textbox>
              </v:shape>
            </w:pict>
          </mc:Fallback>
        </mc:AlternateContent>
      </w:r>
      <w:r w:rsidR="003C6785">
        <w:rPr>
          <w:noProof/>
        </w:rPr>
        <mc:AlternateContent>
          <mc:Choice Requires="wps">
            <w:drawing>
              <wp:anchor distT="0" distB="0" distL="114300" distR="114300" simplePos="0" relativeHeight="251665408" behindDoc="0" locked="0" layoutInCell="1" allowOverlap="1" wp14:anchorId="45044082" wp14:editId="4F2BA121">
                <wp:simplePos x="0" y="0"/>
                <wp:positionH relativeFrom="column">
                  <wp:posOffset>1805940</wp:posOffset>
                </wp:positionH>
                <wp:positionV relativeFrom="paragraph">
                  <wp:posOffset>7780020</wp:posOffset>
                </wp:positionV>
                <wp:extent cx="2080260" cy="1120140"/>
                <wp:effectExtent l="0" t="0" r="0" b="381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1201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265B6" w:rsidRPr="003C6785" w:rsidRDefault="002265B6">
                            <w:pPr>
                              <w:rPr>
                                <w:lang w:val="pt-BR"/>
                              </w:rPr>
                            </w:pPr>
                          </w:p>
                          <w:p w:rsidR="002265B6"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Baptist International</w:t>
                            </w:r>
                            <w:r w:rsidR="002265B6" w:rsidRPr="003C6785">
                              <w:rPr>
                                <w:rFonts w:ascii="Times New Roman" w:hAnsi="Times New Roman" w:cs="Times New Roman"/>
                                <w:b/>
                                <w:bCs/>
                                <w:color w:val="333333"/>
                                <w:sz w:val="16"/>
                                <w:szCs w:val="16"/>
                              </w:rPr>
                              <w:t xml:space="preserve"> Missions, </w:t>
                            </w:r>
                            <w:proofErr w:type="spellStart"/>
                            <w:r w:rsidR="002265B6" w:rsidRPr="003C6785">
                              <w:rPr>
                                <w:rFonts w:ascii="Times New Roman" w:hAnsi="Times New Roman" w:cs="Times New Roman"/>
                                <w:b/>
                                <w:bCs/>
                                <w:color w:val="333333"/>
                                <w:sz w:val="16"/>
                                <w:szCs w:val="16"/>
                              </w:rPr>
                              <w:t>Inc</w:t>
                            </w:r>
                            <w:proofErr w:type="spellEnd"/>
                          </w:p>
                          <w:p w:rsidR="002265B6" w:rsidRPr="003C6785" w:rsidRDefault="002265B6"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 xml:space="preserve">P.O. </w:t>
                            </w:r>
                            <w:proofErr w:type="gramStart"/>
                            <w:r w:rsidRPr="003C6785">
                              <w:rPr>
                                <w:rFonts w:ascii="Times New Roman" w:hAnsi="Times New Roman" w:cs="Times New Roman"/>
                                <w:b/>
                                <w:bCs/>
                                <w:color w:val="333333"/>
                                <w:sz w:val="16"/>
                                <w:szCs w:val="16"/>
                              </w:rPr>
                              <w:t>Box  9215</w:t>
                            </w:r>
                            <w:proofErr w:type="gramEnd"/>
                          </w:p>
                          <w:p w:rsidR="002265B6"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 xml:space="preserve">Chattanooga, TN </w:t>
                            </w:r>
                            <w:r w:rsidR="002265B6" w:rsidRPr="003C6785">
                              <w:rPr>
                                <w:rFonts w:ascii="Times New Roman" w:hAnsi="Times New Roman" w:cs="Times New Roman"/>
                                <w:b/>
                                <w:bCs/>
                                <w:color w:val="333333"/>
                                <w:sz w:val="16"/>
                                <w:szCs w:val="16"/>
                              </w:rPr>
                              <w:t>37412</w:t>
                            </w:r>
                          </w:p>
                          <w:p w:rsidR="002265B6" w:rsidRPr="003C6785" w:rsidRDefault="002265B6"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Phone: (423) 344-5050</w:t>
                            </w:r>
                          </w:p>
                          <w:p w:rsidR="003C6785"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Account N:  691</w:t>
                            </w:r>
                          </w:p>
                          <w:p w:rsidR="002265B6" w:rsidRPr="00DD2424" w:rsidRDefault="00226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2pt;margin-top:612.6pt;width:163.8pt;height:8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" fillcolor="white [3201]" stroked="f" strokeweight="2pt">
                <v:textbox>
                  <w:txbxContent>
                    <w:p w:rsidR="002265B6" w:rsidRPr="003C6785" w:rsidRDefault="002265B6">
                      <w:pPr>
                        <w:rPr>
                          <w:lang w:val="pt-BR"/>
                        </w:rPr>
                      </w:pPr>
                    </w:p>
                    <w:p w:rsidR="002265B6"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Baptist International</w:t>
                      </w:r>
                      <w:r w:rsidR="002265B6" w:rsidRPr="003C6785">
                        <w:rPr>
                          <w:rFonts w:ascii="Times New Roman" w:hAnsi="Times New Roman" w:cs="Times New Roman"/>
                          <w:b/>
                          <w:bCs/>
                          <w:color w:val="333333"/>
                          <w:sz w:val="16"/>
                          <w:szCs w:val="16"/>
                        </w:rPr>
                        <w:t xml:space="preserve"> Missions, </w:t>
                      </w:r>
                      <w:proofErr w:type="spellStart"/>
                      <w:r w:rsidR="002265B6" w:rsidRPr="003C6785">
                        <w:rPr>
                          <w:rFonts w:ascii="Times New Roman" w:hAnsi="Times New Roman" w:cs="Times New Roman"/>
                          <w:b/>
                          <w:bCs/>
                          <w:color w:val="333333"/>
                          <w:sz w:val="16"/>
                          <w:szCs w:val="16"/>
                        </w:rPr>
                        <w:t>Inc</w:t>
                      </w:r>
                      <w:proofErr w:type="spellEnd"/>
                    </w:p>
                    <w:p w:rsidR="002265B6" w:rsidRPr="003C6785" w:rsidRDefault="002265B6"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 xml:space="preserve">P.O. </w:t>
                      </w:r>
                      <w:proofErr w:type="gramStart"/>
                      <w:r w:rsidRPr="003C6785">
                        <w:rPr>
                          <w:rFonts w:ascii="Times New Roman" w:hAnsi="Times New Roman" w:cs="Times New Roman"/>
                          <w:b/>
                          <w:bCs/>
                          <w:color w:val="333333"/>
                          <w:sz w:val="16"/>
                          <w:szCs w:val="16"/>
                        </w:rPr>
                        <w:t>Box  9215</w:t>
                      </w:r>
                      <w:proofErr w:type="gramEnd"/>
                    </w:p>
                    <w:p w:rsidR="002265B6"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 xml:space="preserve">Chattanooga, TN </w:t>
                      </w:r>
                      <w:r w:rsidR="002265B6" w:rsidRPr="003C6785">
                        <w:rPr>
                          <w:rFonts w:ascii="Times New Roman" w:hAnsi="Times New Roman" w:cs="Times New Roman"/>
                          <w:b/>
                          <w:bCs/>
                          <w:color w:val="333333"/>
                          <w:sz w:val="16"/>
                          <w:szCs w:val="16"/>
                        </w:rPr>
                        <w:t>37412</w:t>
                      </w:r>
                    </w:p>
                    <w:p w:rsidR="002265B6" w:rsidRPr="003C6785" w:rsidRDefault="002265B6"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Phone: (423) 344-5050</w:t>
                      </w:r>
                    </w:p>
                    <w:p w:rsidR="003C6785" w:rsidRPr="003C6785" w:rsidRDefault="003C6785" w:rsidP="003C6785">
                      <w:pPr>
                        <w:spacing w:after="0"/>
                        <w:jc w:val="center"/>
                        <w:rPr>
                          <w:rFonts w:ascii="Times New Roman" w:hAnsi="Times New Roman" w:cs="Times New Roman"/>
                          <w:b/>
                          <w:bCs/>
                          <w:color w:val="333333"/>
                          <w:sz w:val="16"/>
                          <w:szCs w:val="16"/>
                        </w:rPr>
                      </w:pPr>
                      <w:r w:rsidRPr="003C6785">
                        <w:rPr>
                          <w:rFonts w:ascii="Times New Roman" w:hAnsi="Times New Roman" w:cs="Times New Roman"/>
                          <w:b/>
                          <w:bCs/>
                          <w:color w:val="333333"/>
                          <w:sz w:val="16"/>
                          <w:szCs w:val="16"/>
                        </w:rPr>
                        <w:t>Account N:  691</w:t>
                      </w:r>
                    </w:p>
                    <w:p w:rsidR="002265B6" w:rsidRPr="003C6785" w:rsidRDefault="002265B6">
                      <w:pPr>
                        <w:rPr>
                          <w:lang w:val="pt-BR"/>
                        </w:rPr>
                      </w:pPr>
                    </w:p>
                  </w:txbxContent>
                </v:textbox>
              </v:shape>
            </w:pict>
          </mc:Fallback>
        </mc:AlternateContent>
      </w:r>
      <w:r w:rsidR="002265B6">
        <w:rPr>
          <w:noProof/>
        </w:rPr>
        <mc:AlternateContent>
          <mc:Choice Requires="wps">
            <w:drawing>
              <wp:anchor distT="0" distB="0" distL="114300" distR="114300" simplePos="0" relativeHeight="251659264" behindDoc="0" locked="0" layoutInCell="1" allowOverlap="1" wp14:anchorId="2C6CD913" wp14:editId="66D06F8A">
                <wp:simplePos x="0" y="0"/>
                <wp:positionH relativeFrom="column">
                  <wp:posOffset>1546860</wp:posOffset>
                </wp:positionH>
                <wp:positionV relativeFrom="paragraph">
                  <wp:posOffset>-792480</wp:posOffset>
                </wp:positionV>
                <wp:extent cx="1828800" cy="1828800"/>
                <wp:effectExtent l="19050" t="0" r="0" b="6858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50800" dist="38100" dir="8100000" algn="tr" rotWithShape="0">
                            <a:srgbClr val="008000">
                              <a:alpha val="40000"/>
                            </a:srgbClr>
                          </a:outerShdw>
                        </a:effectLst>
                      </wps:spPr>
                      <wps:txbx>
                        <w:txbxContent>
                          <w:p w:rsidR="002265B6" w:rsidRPr="002265B6" w:rsidRDefault="002265B6" w:rsidP="002265B6">
                            <w:pPr>
                              <w:jc w:val="center"/>
                              <w:rPr>
                                <w:rFonts w:ascii="Adobe Garamond Pro Bold" w:hAnsi="Adobe Garamond Pro Bold"/>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265B6">
                              <w:rPr>
                                <w:rFonts w:ascii="Adobe Garamond Pro Bold" w:hAnsi="Adobe Garamond Pro Bold"/>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The Roses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Caixa de texto 1" o:spid="_x0000_s1030" type="#_x0000_t202" style="position:absolute;margin-left:121.8pt;margin-top:-6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" filled="f" stroked="f">
                <v:shadow on="t" color="green" opacity="26214f" origin=".5,-.5" offset="-.74836mm,.74836mm"/>
                <v:textbox style="mso-fit-shape-to-text:t">
                  <w:txbxContent>
                    <w:p w:rsidR="002265B6" w:rsidRPr="002265B6" w:rsidRDefault="002265B6" w:rsidP="002265B6">
                      <w:pPr>
                        <w:jc w:val="center"/>
                        <w:rPr>
                          <w:rFonts w:ascii="Adobe Garamond Pro Bold" w:hAnsi="Adobe Garamond Pro Bold"/>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265B6">
                        <w:rPr>
                          <w:rFonts w:ascii="Adobe Garamond Pro Bold" w:hAnsi="Adobe Garamond Pro Bold"/>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The Roses </w:t>
                      </w:r>
                    </w:p>
                  </w:txbxContent>
                </v:textbox>
              </v:shape>
            </w:pict>
          </mc:Fallback>
        </mc:AlternateContent>
      </w:r>
    </w:p>
    <w:sectPr w:rsidR="00412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02" w:rsidRDefault="00F33602" w:rsidP="00BC72BB">
      <w:pPr>
        <w:spacing w:after="0" w:line="240" w:lineRule="auto"/>
      </w:pPr>
      <w:r>
        <w:separator/>
      </w:r>
    </w:p>
  </w:endnote>
  <w:endnote w:type="continuationSeparator" w:id="0">
    <w:p w:rsidR="00F33602" w:rsidRDefault="00F33602" w:rsidP="00BC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02" w:rsidRDefault="00F33602" w:rsidP="00BC72BB">
      <w:pPr>
        <w:spacing w:after="0" w:line="240" w:lineRule="auto"/>
      </w:pPr>
      <w:r>
        <w:separator/>
      </w:r>
    </w:p>
  </w:footnote>
  <w:footnote w:type="continuationSeparator" w:id="0">
    <w:p w:rsidR="00F33602" w:rsidRDefault="00F33602" w:rsidP="00BC7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6"/>
    <w:rsid w:val="00086595"/>
    <w:rsid w:val="000D07DD"/>
    <w:rsid w:val="00104D7C"/>
    <w:rsid w:val="00223267"/>
    <w:rsid w:val="002265B6"/>
    <w:rsid w:val="002D0150"/>
    <w:rsid w:val="0031746B"/>
    <w:rsid w:val="00321F94"/>
    <w:rsid w:val="003C2FE5"/>
    <w:rsid w:val="003C6785"/>
    <w:rsid w:val="003D02A9"/>
    <w:rsid w:val="00412B3C"/>
    <w:rsid w:val="00447C1A"/>
    <w:rsid w:val="004A2DFC"/>
    <w:rsid w:val="004D07C0"/>
    <w:rsid w:val="004E5A05"/>
    <w:rsid w:val="00520E93"/>
    <w:rsid w:val="005B2D95"/>
    <w:rsid w:val="006A5498"/>
    <w:rsid w:val="008D546E"/>
    <w:rsid w:val="00965C70"/>
    <w:rsid w:val="009A0B0A"/>
    <w:rsid w:val="00A20DFC"/>
    <w:rsid w:val="00A31AEC"/>
    <w:rsid w:val="00AD02F8"/>
    <w:rsid w:val="00B93BA4"/>
    <w:rsid w:val="00BB7AFB"/>
    <w:rsid w:val="00BC72BB"/>
    <w:rsid w:val="00CE5475"/>
    <w:rsid w:val="00D20CBB"/>
    <w:rsid w:val="00D43BD2"/>
    <w:rsid w:val="00DD2424"/>
    <w:rsid w:val="00DD2AEF"/>
    <w:rsid w:val="00DD6544"/>
    <w:rsid w:val="00DE6435"/>
    <w:rsid w:val="00E00A66"/>
    <w:rsid w:val="00E514AA"/>
    <w:rsid w:val="00E802EB"/>
    <w:rsid w:val="00F33602"/>
    <w:rsid w:val="00F3476B"/>
    <w:rsid w:val="00F82EC6"/>
    <w:rsid w:val="00FA190C"/>
    <w:rsid w:val="00FB5E9F"/>
    <w:rsid w:val="00FB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B6"/>
    <w:rPr>
      <w:rFonts w:ascii="Tahoma" w:hAnsi="Tahoma" w:cs="Tahoma"/>
      <w:sz w:val="16"/>
      <w:szCs w:val="16"/>
    </w:rPr>
  </w:style>
  <w:style w:type="character" w:customStyle="1" w:styleId="apple-converted-space">
    <w:name w:val="apple-converted-space"/>
    <w:basedOn w:val="DefaultParagraphFont"/>
    <w:rsid w:val="003C6785"/>
  </w:style>
  <w:style w:type="paragraph" w:styleId="Header">
    <w:name w:val="header"/>
    <w:basedOn w:val="Normal"/>
    <w:link w:val="HeaderChar"/>
    <w:uiPriority w:val="99"/>
    <w:unhideWhenUsed/>
    <w:rsid w:val="00BC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BB"/>
  </w:style>
  <w:style w:type="paragraph" w:styleId="Footer">
    <w:name w:val="footer"/>
    <w:basedOn w:val="Normal"/>
    <w:link w:val="FooterChar"/>
    <w:uiPriority w:val="99"/>
    <w:unhideWhenUsed/>
    <w:rsid w:val="00BC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B6"/>
    <w:rPr>
      <w:rFonts w:ascii="Tahoma" w:hAnsi="Tahoma" w:cs="Tahoma"/>
      <w:sz w:val="16"/>
      <w:szCs w:val="16"/>
    </w:rPr>
  </w:style>
  <w:style w:type="character" w:customStyle="1" w:styleId="apple-converted-space">
    <w:name w:val="apple-converted-space"/>
    <w:basedOn w:val="DefaultParagraphFont"/>
    <w:rsid w:val="003C6785"/>
  </w:style>
  <w:style w:type="paragraph" w:styleId="Header">
    <w:name w:val="header"/>
    <w:basedOn w:val="Normal"/>
    <w:link w:val="HeaderChar"/>
    <w:uiPriority w:val="99"/>
    <w:unhideWhenUsed/>
    <w:rsid w:val="00BC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BB"/>
  </w:style>
  <w:style w:type="paragraph" w:styleId="Footer">
    <w:name w:val="footer"/>
    <w:basedOn w:val="Normal"/>
    <w:link w:val="FooterChar"/>
    <w:uiPriority w:val="99"/>
    <w:unhideWhenUsed/>
    <w:rsid w:val="00BC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1.bp.blogspot.com/-gRfwOHutP7g/VUu8cJMjQpI/AAAAAAAAArM/TCBFJ8rY9w0/s1600/mapa%2Bcom%2Bbandeira%2Bdo%2BBrasil.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Ptajrose</dc:creator>
  <cp:lastModifiedBy>WJBC Bookstore</cp:lastModifiedBy>
  <cp:revision>2</cp:revision>
  <cp:lastPrinted>2016-01-28T13:27:00Z</cp:lastPrinted>
  <dcterms:created xsi:type="dcterms:W3CDTF">2016-01-28T21:47:00Z</dcterms:created>
  <dcterms:modified xsi:type="dcterms:W3CDTF">2016-01-28T21:47:00Z</dcterms:modified>
</cp:coreProperties>
</file>